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600874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600874">
        <w:rPr>
          <w:rFonts w:ascii="Cambria" w:hAnsi="Cambria"/>
          <w:b/>
          <w:bCs/>
        </w:rPr>
        <w:t>FIŞA DISCIPLINEI</w:t>
      </w:r>
    </w:p>
    <w:p w:rsidRPr="00600874" w:rsidR="00123B64" w:rsidP="00FB5485" w:rsidRDefault="00C978D1" w14:paraId="73B2268A" w14:textId="4BB0E3D4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Antropologi</w:t>
      </w:r>
      <w:r w:rsidR="00DF0D49">
        <w:rPr>
          <w:rFonts w:ascii="Cambria" w:hAnsi="Cambria"/>
          <w:i/>
          <w:iCs/>
        </w:rPr>
        <w:t>i Contemporane</w:t>
      </w:r>
    </w:p>
    <w:p w:rsidRPr="00600874" w:rsidR="00123B64" w:rsidP="00FB5485" w:rsidRDefault="00123B64" w14:paraId="147D6DE1" w14:textId="6642A1CD">
      <w:pPr>
        <w:jc w:val="center"/>
        <w:rPr>
          <w:rFonts w:ascii="Cambria" w:hAnsi="Cambria"/>
        </w:rPr>
      </w:pPr>
      <w:r w:rsidRPr="1E71ED8E" w:rsidR="00123B64">
        <w:rPr>
          <w:rFonts w:ascii="Cambria" w:hAnsi="Cambria"/>
        </w:rPr>
        <w:t>Anul universitar</w:t>
      </w:r>
      <w:r w:rsidRPr="1E71ED8E" w:rsidR="00632190">
        <w:rPr>
          <w:rFonts w:ascii="Cambria" w:hAnsi="Cambria"/>
        </w:rPr>
        <w:t xml:space="preserve"> </w:t>
      </w:r>
      <w:r w:rsidRPr="1E71ED8E" w:rsidR="00600874">
        <w:rPr>
          <w:rFonts w:ascii="Cambria" w:hAnsi="Cambria"/>
        </w:rPr>
        <w:t>202</w:t>
      </w:r>
      <w:r w:rsidRPr="1E71ED8E" w:rsidR="508B40CD">
        <w:rPr>
          <w:rFonts w:ascii="Cambria" w:hAnsi="Cambria"/>
        </w:rPr>
        <w:t>5</w:t>
      </w:r>
      <w:r w:rsidRPr="1E71ED8E" w:rsidR="00600874">
        <w:rPr>
          <w:rFonts w:ascii="Cambria" w:hAnsi="Cambria"/>
        </w:rPr>
        <w:t xml:space="preserve"> - 202</w:t>
      </w:r>
      <w:r w:rsidRPr="1E71ED8E" w:rsidR="1D6BA06D">
        <w:rPr>
          <w:rFonts w:ascii="Cambria" w:hAnsi="Cambria"/>
        </w:rPr>
        <w:t>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2025CE64" w14:textId="7BF819C6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Antropologie/Sociologie/Resurse Umane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00820A4F" w14:paraId="3E2CE595" w14:textId="77777777">
        <w:trPr>
          <w:trHeight w:val="284"/>
        </w:trPr>
        <w:tc>
          <w:tcPr>
            <w:tcW w:w="2577" w:type="dxa"/>
            <w:gridSpan w:val="3"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:rsidRPr="00C0333B" w:rsidR="008F5E28" w:rsidP="00C0333B" w:rsidRDefault="00C978D1" w14:paraId="56BB9F54" w14:textId="0537560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Antropologi</w:t>
            </w:r>
            <w:r w:rsidR="00DF0D49">
              <w:rPr>
                <w:sz w:val="20"/>
                <w:szCs w:val="20"/>
              </w:rPr>
              <w:t>i Contemporane</w:t>
            </w:r>
          </w:p>
        </w:tc>
        <w:tc>
          <w:tcPr>
            <w:tcW w:w="1701" w:type="dxa"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:rsidRPr="00C0333B" w:rsidR="008F5E28" w:rsidP="00C0333B" w:rsidRDefault="00C0333B" w14:paraId="7CA76DD1" w14:textId="6457310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C978D1">
              <w:rPr>
                <w:sz w:val="20"/>
                <w:szCs w:val="20"/>
              </w:rPr>
              <w:t>34</w:t>
            </w:r>
            <w:r w:rsidR="00DF0D49">
              <w:rPr>
                <w:sz w:val="20"/>
                <w:szCs w:val="20"/>
              </w:rPr>
              <w:t>03</w:t>
            </w:r>
          </w:p>
        </w:tc>
      </w:tr>
      <w:tr w:rsidRPr="00600874" w:rsidR="00600874" w:rsidTr="00820A4F" w14:paraId="7729D621" w14:textId="77777777">
        <w:trPr>
          <w:trHeight w:val="284"/>
        </w:trPr>
        <w:tc>
          <w:tcPr>
            <w:tcW w:w="3427" w:type="dxa"/>
            <w:gridSpan w:val="4"/>
            <w:vAlign w:val="center"/>
          </w:tcPr>
          <w:p w:rsidRPr="00600874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2.2. Titularul activităților de curs </w:t>
            </w:r>
          </w:p>
        </w:tc>
        <w:tc>
          <w:tcPr>
            <w:tcW w:w="7088" w:type="dxa"/>
            <w:gridSpan w:val="7"/>
            <w:vAlign w:val="center"/>
          </w:tcPr>
          <w:p w:rsidRPr="00600874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600874" w:rsidR="00600874" w:rsidTr="00820A4F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vAlign w:val="center"/>
          </w:tcPr>
          <w:p w:rsidRPr="00600874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600874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vAlign w:val="center"/>
          </w:tcPr>
          <w:p w:rsidRPr="00600874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600874" w:rsidR="00600874" w:rsidTr="001604FE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0874" w14:paraId="642D3A83" w14:textId="0FDC938E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II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DF0D49" w14:paraId="1CE49F94" w14:textId="7A68B39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600874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0874" w14:paraId="20F79D8D" w14:textId="0F59C4A4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DF0D49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 w:rsidRPr="00600874">
              <w:rPr>
                <w:rFonts w:ascii="Cambria" w:hAnsi="Cambria" w:eastAsia="Times New Roman" w:cs="Times New Roman"/>
                <w:sz w:val="18"/>
                <w:lang w:eastAsia="zh-CN"/>
              </w:rPr>
              <w:t>/OB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600874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F001A6C" w14:textId="7972343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481A02B" w14:textId="7210702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</w:tr>
      <w:tr w:rsidRPr="00972DAD" w:rsidR="004E578B" w:rsidTr="00600874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DF0D49" w14:paraId="158B1893" w14:textId="45201DE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48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DF0D49" w:rsidRDefault="00C0333B" w14:paraId="4FC38FB2" w14:textId="48D42F7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4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C0333B" w14:paraId="2D1D0F06" w14:textId="0B35F9B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</w:tr>
      <w:tr w:rsidRPr="00972DAD" w:rsidR="00117B5A" w:rsidTr="00600874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600874" w:rsidTr="00600874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după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manual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,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1F6F3D9F" w14:textId="77B82C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</w:p>
        </w:tc>
      </w:tr>
      <w:tr w:rsidRPr="00972DAD" w:rsidR="00600874" w:rsidTr="00600874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DF0D49" w14:paraId="7062CF4B" w14:textId="035C6A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20</w:t>
            </w:r>
          </w:p>
        </w:tc>
      </w:tr>
      <w:tr w:rsidRPr="00972DAD" w:rsidR="00600874" w:rsidTr="00600874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2B11982B" w14:textId="6A2A9A64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DF0D49" w14:paraId="5D07688F" w14:textId="4188C67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40</w:t>
            </w:r>
          </w:p>
        </w:tc>
      </w:tr>
      <w:tr w:rsidRPr="00972DAD" w:rsidR="00600874" w:rsidTr="00600874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4844841D" w14:textId="5FD8BAA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00600874" w14:paraId="246007A0" w14:textId="77777777">
        <w:trPr>
          <w:trHeight w:val="353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4B62B253" w14:textId="187CD7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00600874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13114711" w14:textId="217A49CB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activităţi</w:t>
            </w:r>
            <w:proofErr w:type="spellEnd"/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18E004A9" w14:textId="085DA2BC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00600874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600874" w:rsidP="00600874" w:rsidRDefault="00600874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600874" w:rsidP="00600874" w:rsidRDefault="00600874" w14:paraId="6EABD8A3" w14:textId="47D26BF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1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32</w:t>
            </w:r>
          </w:p>
        </w:tc>
      </w:tr>
      <w:tr w:rsidRPr="00972DAD" w:rsidR="00600874" w:rsidTr="00600874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600874" w:rsidP="00600874" w:rsidRDefault="00600874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600874" w:rsidP="00600874" w:rsidRDefault="00600874" w14:paraId="686BA008" w14:textId="1DEB8A6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18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0</w:t>
            </w:r>
          </w:p>
        </w:tc>
      </w:tr>
      <w:tr w:rsidRPr="00972DAD" w:rsidR="00600874" w:rsidTr="00600874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600874" w:rsidP="00600874" w:rsidRDefault="00600874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600874" w:rsidP="00600874" w:rsidRDefault="00600874" w14:paraId="3C97E24A" w14:textId="192EA62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7 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820A4F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  <w:tr w:rsidRPr="00972DAD" w:rsidR="00844EAD" w:rsidTr="00820A4F" w14:paraId="41B31065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1E6271C3" w14:textId="0A703AA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C0333B" w:rsidP="00C0333B" w:rsidRDefault="00C0333B" w14:paraId="1EFFA402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realizarea de cercetări sociologice (culegere, prelucrare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analiză de date sociale)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, cercetări culturale, studii de </w:t>
            </w:r>
            <w:proofErr w:type="spellStart"/>
            <w:r>
              <w:rPr>
                <w:sz w:val="20"/>
                <w:szCs w:val="20"/>
              </w:rPr>
              <w:t>piaţă</w:t>
            </w:r>
            <w:proofErr w:type="spellEnd"/>
            <w:r>
              <w:rPr>
                <w:sz w:val="20"/>
                <w:szCs w:val="20"/>
              </w:rPr>
              <w:t xml:space="preserve"> etc </w:t>
            </w:r>
          </w:p>
          <w:p w:rsidR="00C0333B" w:rsidP="00C0333B" w:rsidRDefault="00C0333B" w14:paraId="50439E8B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4D260EB7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C0333B" w:rsidP="00C0333B" w:rsidRDefault="00C0333B" w14:paraId="480F629D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146FC9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sociale/ Utilizarea adecvată a perspectivei antropologice, a eticii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practicii specifice disciplinei / Diagnoza mediului organizațional </w:t>
            </w:r>
          </w:p>
          <w:p w:rsidR="00C0333B" w:rsidP="00C0333B" w:rsidRDefault="00C0333B" w14:paraId="6B555212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433A6A3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C0333B" w:rsidP="00C0333B" w:rsidRDefault="00C0333B" w14:paraId="330A56A4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2EAA991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soluţionarea</w:t>
            </w:r>
            <w:proofErr w:type="spellEnd"/>
            <w:r>
              <w:rPr>
                <w:sz w:val="20"/>
                <w:szCs w:val="20"/>
              </w:rPr>
              <w:t xml:space="preserve"> de probleme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conflicte sociale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 / Culegerea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prelucrarea de date etnografice / Identificarea nevoilor de dezvoltare a resurselor umane din organizație prin aplicarea de metode specifice </w:t>
            </w:r>
          </w:p>
          <w:p w:rsidR="00C0333B" w:rsidP="00C0333B" w:rsidRDefault="00C0333B" w14:paraId="61BEB93A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6CD4CBA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 xml:space="preserve">Redactarea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comunicarea studiilor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ideilor antropologice unor </w:t>
            </w:r>
            <w:proofErr w:type="spellStart"/>
            <w:r w:rsidRPr="009979F1">
              <w:rPr>
                <w:sz w:val="20"/>
                <w:szCs w:val="20"/>
              </w:rPr>
              <w:t>audienţe</w:t>
            </w:r>
            <w:proofErr w:type="spellEnd"/>
            <w:r w:rsidRPr="009979F1">
              <w:rPr>
                <w:sz w:val="20"/>
                <w:szCs w:val="20"/>
              </w:rPr>
              <w:t xml:space="preserve">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77777777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5DD5790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600874" w:rsidP="00600874" w:rsidRDefault="00600874" w14:paraId="6B326C52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600874" w:rsidRDefault="00600874" w14:paraId="1160272E" w14:textId="032CBA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răspundere personală </w:t>
            </w:r>
            <w:r w:rsidR="00C978D1">
              <w:rPr>
                <w:sz w:val="20"/>
                <w:szCs w:val="20"/>
              </w:rPr>
              <w:t>față</w:t>
            </w:r>
            <w:r w:rsidR="00C0333B">
              <w:rPr>
                <w:sz w:val="20"/>
                <w:szCs w:val="20"/>
              </w:rPr>
              <w:t xml:space="preserve"> de rezultat, pe baza principiilor, normelor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09E0C0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r w:rsidR="00C978D1">
              <w:rPr>
                <w:sz w:val="20"/>
                <w:szCs w:val="20"/>
              </w:rPr>
              <w:t>relaționare</w:t>
            </w:r>
            <w:r>
              <w:rPr>
                <w:sz w:val="20"/>
                <w:szCs w:val="20"/>
              </w:rPr>
              <w:t xml:space="preserve"> în grup a </w:t>
            </w:r>
            <w:r w:rsidR="00C978D1">
              <w:rPr>
                <w:sz w:val="20"/>
                <w:szCs w:val="20"/>
              </w:rPr>
              <w:t>capacităților</w:t>
            </w:r>
            <w:r>
              <w:rPr>
                <w:sz w:val="20"/>
                <w:szCs w:val="20"/>
              </w:rPr>
              <w:t xml:space="preserve"> empatice de comunicare interpersonală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600874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600874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5425D878" w14:textId="7728AAC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600874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577143C3" w14:textId="534A1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600874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75A36083" w14:textId="5C72624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600874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6C53518B" w14:textId="045940A8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00600874" w14:paraId="3230047B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600874" w:rsidP="002A3A93" w:rsidRDefault="00600874" w14:paraId="1293D4D8" w14:textId="16DF01EB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3119" w:type="dxa"/>
            <w:vAlign w:val="center"/>
          </w:tcPr>
          <w:p w:rsidRPr="002A3A93" w:rsidR="00600874" w:rsidP="002A3A93" w:rsidRDefault="00600874" w14:paraId="4C591C6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600874" w:rsidP="002A3A93" w:rsidRDefault="00600874" w14:paraId="11A2EB7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00600874" w14:paraId="3A5283A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600874" w:rsidP="002A3A93" w:rsidRDefault="00600874" w14:paraId="0223079D" w14:textId="74630C6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3119" w:type="dxa"/>
            <w:vAlign w:val="center"/>
          </w:tcPr>
          <w:p w:rsidRPr="002A3A93" w:rsidR="00600874" w:rsidP="002A3A93" w:rsidRDefault="00600874" w14:paraId="14E7CFDB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600874" w:rsidP="002A3A93" w:rsidRDefault="00600874" w14:paraId="1C1DB26B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00600874" w14:paraId="0A0F525E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600874" w:rsidP="002A3A93" w:rsidRDefault="00600874" w14:paraId="0FE7513D" w14:textId="1168968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3119" w:type="dxa"/>
            <w:vAlign w:val="center"/>
          </w:tcPr>
          <w:p w:rsidRPr="002A3A93" w:rsidR="00600874" w:rsidP="002A3A93" w:rsidRDefault="00600874" w14:paraId="3824395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600874" w:rsidP="002A3A93" w:rsidRDefault="00600874" w14:paraId="60B7E6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0CE6DDB6" w14:textId="4826BE8A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600874" w:rsidTr="00600874" w14:paraId="5AAEECBA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34919EF7" w14:textId="405FD36F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518C2C1E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0985523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4710D4C1" w14:textId="3012467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413BBB10" w14:textId="5AE8654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27E482FC" w14:textId="1546DF1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12.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600874" w:rsidTr="00600874" w14:paraId="48617F4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00874" w:rsidP="00373CCF" w:rsidRDefault="00600874" w14:paraId="61F021E3" w14:textId="10AE999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13.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5450EBA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3F6CB4D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600874" w:rsidTr="00600874" w14:paraId="2EBB781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00874" w:rsidP="00373CCF" w:rsidRDefault="00600874" w14:paraId="1D283069" w14:textId="519D0AA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29D5E4DE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0DB9DF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600874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Pr="00C02345" w:rsidR="008C28C6" w:rsidTr="00600874" w14:paraId="724C172F" w14:textId="77777777">
        <w:trPr>
          <w:trHeight w:val="284"/>
        </w:trPr>
        <w:tc>
          <w:tcPr>
            <w:tcW w:w="4395" w:type="dxa"/>
            <w:vAlign w:val="center"/>
          </w:tcPr>
          <w:p w:rsidRPr="00600874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:rsidRPr="00600874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600874" w:rsidR="003F659E" w:rsidP="00373CCF" w:rsidRDefault="003F659E" w14:paraId="0DCC5100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Observații</w:t>
            </w:r>
          </w:p>
        </w:tc>
      </w:tr>
      <w:tr w:rsidRPr="00C02345" w:rsidR="008C28C6" w:rsidTr="00600874" w14:paraId="74734A4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6C224A07" w14:textId="3F7CC33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A7ED45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6EA614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600874" w14:paraId="058026E7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05F51FCC" w14:textId="59F0AC8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27D189C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352A51F8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49EB0B53" w14:textId="061B21E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591E56E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7BF9B1E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0ADD870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056B949F" w14:textId="79B093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0B31485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7CB019D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549EAF22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4C4BFD64" w14:textId="1C0EAA8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1A44B7FA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5952B2B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20530750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60C8D7B6" w14:textId="225117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14084C0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1D59FD3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06015641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2BE388BD" w14:textId="4FD465C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530193E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7E93C534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5C62280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65D12236" w14:textId="223113E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231A542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41B0A2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4A84667F" w14:textId="77777777">
        <w:trPr>
          <w:trHeight w:val="284"/>
        </w:trPr>
        <w:tc>
          <w:tcPr>
            <w:tcW w:w="4395" w:type="dxa"/>
            <w:vAlign w:val="center"/>
          </w:tcPr>
          <w:p w:rsidR="00600874" w:rsidP="00373CCF" w:rsidRDefault="00600874" w14:paraId="630AE37C" w14:textId="5B4C8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33C6047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EA5D2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0E0C67B2" w14:textId="77777777">
        <w:trPr>
          <w:trHeight w:val="284"/>
        </w:trPr>
        <w:tc>
          <w:tcPr>
            <w:tcW w:w="4395" w:type="dxa"/>
            <w:vAlign w:val="center"/>
          </w:tcPr>
          <w:p w:rsidR="00600874" w:rsidP="00373CCF" w:rsidRDefault="00600874" w14:paraId="2DA10BB3" w14:textId="3BF5AF2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164AA55A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8B6209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7084DE9B" w14:textId="77777777">
        <w:trPr>
          <w:trHeight w:val="284"/>
        </w:trPr>
        <w:tc>
          <w:tcPr>
            <w:tcW w:w="4395" w:type="dxa"/>
            <w:vAlign w:val="center"/>
          </w:tcPr>
          <w:p w:rsidR="00600874" w:rsidP="00373CCF" w:rsidRDefault="00600874" w14:paraId="2467C6F7" w14:textId="411775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3C48B85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CD3B2F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600874" w14:paraId="7D7D415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206119C7" w14:textId="26B6EB1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4826A11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CFDBE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196F119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25E1F097" w14:textId="52664F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67D7A48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56D08AF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600874" w14:paraId="5C80429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49417A7B" w14:textId="3A0DDE5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004978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7B35DD8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00600874" w14:paraId="2512011A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65706CFD" w14:textId="45FABE13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820A4F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820A4F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4000A1C8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656A98B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5722AA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7DB380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2C56DD2A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2C1E625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4AF3BC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19641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820A4F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600874" w14:paraId="38729EAA" w14:textId="23398E75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21AD9EB" wp14:editId="0B270E27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600874" w14:paraId="203DB388" w14:textId="6537B944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5CB4816" wp14:editId="02993A6E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600874" w14:paraId="7A1D1EBA" w14:textId="1B9972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8B8F812" wp14:editId="1B11AFD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5D12EA4C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002518F3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:rsidRPr="003C197C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0D5D" w:rsidP="00D12BC3" w:rsidRDefault="00290D5D" w14:paraId="3A8EB62E" w14:textId="77777777">
      <w:pPr>
        <w:spacing w:after="0" w:line="240" w:lineRule="auto"/>
      </w:pPr>
      <w:r>
        <w:separator/>
      </w:r>
    </w:p>
  </w:endnote>
  <w:endnote w:type="continuationSeparator" w:id="0">
    <w:p w:rsidR="00290D5D" w:rsidP="00D12BC3" w:rsidRDefault="00290D5D" w14:paraId="7F2687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0D5D" w:rsidP="00D12BC3" w:rsidRDefault="00290D5D" w14:paraId="5FBB382B" w14:textId="77777777">
      <w:pPr>
        <w:spacing w:after="0" w:line="240" w:lineRule="auto"/>
      </w:pPr>
      <w:r>
        <w:separator/>
      </w:r>
    </w:p>
  </w:footnote>
  <w:footnote w:type="continuationSeparator" w:id="0">
    <w:p w:rsidR="00290D5D" w:rsidP="00D12BC3" w:rsidRDefault="00290D5D" w14:paraId="791B11B7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18EA"/>
    <w:rsid w:val="000B6EB1"/>
    <w:rsid w:val="000B7D0D"/>
    <w:rsid w:val="000D20FE"/>
    <w:rsid w:val="000F20F3"/>
    <w:rsid w:val="000F2DF8"/>
    <w:rsid w:val="00105C9A"/>
    <w:rsid w:val="00113BAA"/>
    <w:rsid w:val="00117B5A"/>
    <w:rsid w:val="00123B64"/>
    <w:rsid w:val="001253AA"/>
    <w:rsid w:val="001346BE"/>
    <w:rsid w:val="00155A52"/>
    <w:rsid w:val="001604FE"/>
    <w:rsid w:val="001914D4"/>
    <w:rsid w:val="0019757E"/>
    <w:rsid w:val="001A4A04"/>
    <w:rsid w:val="001A50C5"/>
    <w:rsid w:val="001C2668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90D5D"/>
    <w:rsid w:val="00296FEB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03273"/>
    <w:rsid w:val="00351944"/>
    <w:rsid w:val="0035421D"/>
    <w:rsid w:val="00357598"/>
    <w:rsid w:val="00366881"/>
    <w:rsid w:val="00370DF5"/>
    <w:rsid w:val="0039378F"/>
    <w:rsid w:val="003A1213"/>
    <w:rsid w:val="003B6EE4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51CC4"/>
    <w:rsid w:val="00574FBA"/>
    <w:rsid w:val="00586682"/>
    <w:rsid w:val="005B2BEB"/>
    <w:rsid w:val="005B66A9"/>
    <w:rsid w:val="005E100B"/>
    <w:rsid w:val="005E1610"/>
    <w:rsid w:val="005F30A6"/>
    <w:rsid w:val="00600874"/>
    <w:rsid w:val="006016CF"/>
    <w:rsid w:val="00606962"/>
    <w:rsid w:val="00632190"/>
    <w:rsid w:val="00671A16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333"/>
    <w:rsid w:val="007526F3"/>
    <w:rsid w:val="007566DE"/>
    <w:rsid w:val="007965C1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B417DB"/>
    <w:rsid w:val="00BC7CDE"/>
    <w:rsid w:val="00BD3CB2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978D1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DF0D49"/>
    <w:rsid w:val="00E027F6"/>
    <w:rsid w:val="00E03DC8"/>
    <w:rsid w:val="00E27C90"/>
    <w:rsid w:val="00E463DB"/>
    <w:rsid w:val="00E56D7A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1D6BA06D"/>
    <w:rsid w:val="1E71ED8E"/>
    <w:rsid w:val="508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3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8</revision>
  <dcterms:created xsi:type="dcterms:W3CDTF">2025-07-30T11:18:00.0000000Z</dcterms:created>
  <dcterms:modified xsi:type="dcterms:W3CDTF">2025-09-02T08:00:10.3026303Z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